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92F37">
      <w:pPr>
        <w:spacing w:line="560" w:lineRule="exact"/>
        <w:ind w:right="1050" w:rightChars="5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5A443A4F">
      <w:pPr>
        <w:spacing w:before="240" w:beforeLines="100" w:after="240" w:afterLines="100" w:line="56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科学道德和学风建设宣讲教育报告会收看情况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val="en-US" w:eastAsia="zh-CN"/>
        </w:rPr>
        <w:t>表</w:t>
      </w:r>
    </w:p>
    <w:p w14:paraId="56950DC5">
      <w:pPr>
        <w:spacing w:line="700" w:lineRule="exact"/>
        <w:jc w:val="left"/>
        <w:outlineLvl w:val="0"/>
        <w:rPr>
          <w:rFonts w:hint="eastAsia" w:ascii="仿宋" w:hAnsi="仿宋" w:eastAsia="仿宋" w:cs="小标宋"/>
          <w:color w:val="000000"/>
          <w:spacing w:val="-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>填报单位：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780"/>
        <w:gridCol w:w="1516"/>
        <w:gridCol w:w="1907"/>
        <w:gridCol w:w="1677"/>
        <w:gridCol w:w="1929"/>
        <w:gridCol w:w="2678"/>
      </w:tblGrid>
      <w:tr w14:paraId="17B3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2" w:type="dxa"/>
            <w:noWrap w:val="0"/>
            <w:vAlign w:val="center"/>
          </w:tcPr>
          <w:p w14:paraId="75BD9C47"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780" w:type="dxa"/>
            <w:noWrap w:val="0"/>
            <w:vAlign w:val="center"/>
          </w:tcPr>
          <w:p w14:paraId="7D58D122"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1516" w:type="dxa"/>
            <w:noWrap w:val="0"/>
            <w:vAlign w:val="center"/>
          </w:tcPr>
          <w:p w14:paraId="355D3AEE"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  <w:t>线下集中参会人数</w:t>
            </w:r>
          </w:p>
        </w:tc>
        <w:tc>
          <w:tcPr>
            <w:tcW w:w="1907" w:type="dxa"/>
            <w:noWrap w:val="0"/>
            <w:vAlign w:val="center"/>
          </w:tcPr>
          <w:p w14:paraId="55C7326F"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  <w:t>线上自行参会人数（约）</w:t>
            </w:r>
          </w:p>
        </w:tc>
        <w:tc>
          <w:tcPr>
            <w:tcW w:w="1677" w:type="dxa"/>
            <w:noWrap w:val="0"/>
            <w:vAlign w:val="center"/>
          </w:tcPr>
          <w:p w14:paraId="306DF846"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929" w:type="dxa"/>
            <w:noWrap w:val="0"/>
            <w:vAlign w:val="center"/>
          </w:tcPr>
          <w:p w14:paraId="75377EF5"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678" w:type="dxa"/>
            <w:noWrap w:val="0"/>
            <w:vAlign w:val="center"/>
          </w:tcPr>
          <w:p w14:paraId="4526F2E9"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8"/>
                <w:szCs w:val="28"/>
              </w:rPr>
              <w:t>备注</w:t>
            </w:r>
          </w:p>
        </w:tc>
      </w:tr>
      <w:tr w14:paraId="28C1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2" w:type="dxa"/>
            <w:noWrap w:val="0"/>
            <w:vAlign w:val="center"/>
          </w:tcPr>
          <w:p w14:paraId="44C0A4E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780" w:type="dxa"/>
            <w:noWrap w:val="0"/>
            <w:vAlign w:val="center"/>
          </w:tcPr>
          <w:p w14:paraId="7422458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高校</w:t>
            </w:r>
          </w:p>
        </w:tc>
        <w:tc>
          <w:tcPr>
            <w:tcW w:w="1516" w:type="dxa"/>
            <w:noWrap w:val="0"/>
            <w:vAlign w:val="center"/>
          </w:tcPr>
          <w:p w14:paraId="5C0F17F7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49F50CF9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EBA7DB7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5034731C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182B1DCA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0FCB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2" w:type="dxa"/>
            <w:noWrap w:val="0"/>
            <w:vAlign w:val="center"/>
          </w:tcPr>
          <w:p w14:paraId="5C8D808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3780" w:type="dxa"/>
            <w:noWrap w:val="0"/>
            <w:vAlign w:val="center"/>
          </w:tcPr>
          <w:p w14:paraId="2726F32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科研院所</w:t>
            </w:r>
          </w:p>
        </w:tc>
        <w:tc>
          <w:tcPr>
            <w:tcW w:w="1516" w:type="dxa"/>
            <w:noWrap w:val="0"/>
            <w:vAlign w:val="center"/>
          </w:tcPr>
          <w:p w14:paraId="4E54146E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63505C88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59A979C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6B562E17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7A4D5868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060F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2" w:type="dxa"/>
            <w:noWrap w:val="0"/>
            <w:vAlign w:val="center"/>
          </w:tcPr>
          <w:p w14:paraId="72C865C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…</w:t>
            </w:r>
          </w:p>
        </w:tc>
        <w:tc>
          <w:tcPr>
            <w:tcW w:w="3780" w:type="dxa"/>
            <w:noWrap w:val="0"/>
            <w:vAlign w:val="center"/>
          </w:tcPr>
          <w:p w14:paraId="7348ED4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…</w:t>
            </w:r>
          </w:p>
        </w:tc>
        <w:tc>
          <w:tcPr>
            <w:tcW w:w="1516" w:type="dxa"/>
            <w:noWrap w:val="0"/>
            <w:vAlign w:val="center"/>
          </w:tcPr>
          <w:p w14:paraId="03C72BB9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6537E9AB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F04E7B0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7CFDF9BA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71D1AC30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3746E4FA">
      <w:pPr>
        <w:spacing w:line="560" w:lineRule="exact"/>
        <w:ind w:right="1050" w:rightChars="500"/>
        <w:outlineLvl w:val="0"/>
        <w:rPr>
          <w:rFonts w:hint="default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联系人：          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          联系电话：    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>填报时间：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  <w:lang w:val="en-US" w:eastAsia="zh-CN"/>
        </w:rPr>
        <w:t xml:space="preserve">            </w:t>
      </w:r>
    </w:p>
    <w:p w14:paraId="28824FC2">
      <w:pPr>
        <w:rPr>
          <w:rFonts w:hint="eastAsia" w:ascii="仿宋" w:hAnsi="仿宋" w:eastAsia="仿宋"/>
          <w:color w:val="000000"/>
          <w:sz w:val="28"/>
          <w:szCs w:val="28"/>
        </w:rPr>
      </w:pPr>
    </w:p>
    <w:p w14:paraId="20DCBB20">
      <w:r>
        <w:rPr>
          <w:rFonts w:hint="eastAsia" w:ascii="仿宋" w:hAnsi="仿宋" w:eastAsia="仿宋"/>
          <w:color w:val="000000"/>
          <w:sz w:val="28"/>
          <w:szCs w:val="28"/>
        </w:rPr>
        <w:t>注：请于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2024年9月26日18点</w:t>
      </w:r>
      <w:r>
        <w:rPr>
          <w:rFonts w:hint="eastAsia" w:ascii="仿宋" w:hAnsi="仿宋" w:eastAsia="仿宋"/>
          <w:color w:val="000000"/>
          <w:sz w:val="28"/>
          <w:szCs w:val="28"/>
        </w:rPr>
        <w:t>前通过电子邮件方式反馈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/>
          <w:color w:val="000000"/>
          <w:sz w:val="28"/>
          <w:szCs w:val="28"/>
        </w:rPr>
        <w:t>广东省科学道德和学风建设宣讲教育领导小组办公室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skxzcj@gd.gov.cn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38D77B7"/>
    <w:rsid w:val="538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overflowPunct w:val="0"/>
      <w:autoSpaceDE w:val="0"/>
      <w:autoSpaceDN w:val="0"/>
      <w:adjustRightInd w:val="0"/>
      <w:ind w:firstLine="880" w:firstLineChars="200"/>
      <w:textAlignment w:val="baseline"/>
    </w:pPr>
    <w:rPr>
      <w:rFonts w:ascii="Times New Roman" w:hAnsi="Times New Roman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2024-09-19T07:01:00Z</dcterms:created>
  <dc:creator>ycy</dc:creator>
  <cp:lastModifiedBy>ycy</cp:lastModifiedBy>
  <dcterms:modified xsi:type="dcterms:W3CDTF">2024-09-19T07:03:51Z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FDC8D4F7DE6543928694A0B1A90038B0_11</vt:lpwstr>
  </property>
</Properties>
</file>